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404" w:type="pct"/>
        <w:tblLayout w:type="fixed"/>
        <w:tblCellMar>
          <w:left w:w="0" w:type="dxa"/>
          <w:right w:w="0" w:type="dxa"/>
        </w:tblCellMar>
        <w:tblLook w:val="0000" w:firstRow="0" w:lastRow="0" w:firstColumn="0" w:lastColumn="0" w:noHBand="0" w:noVBand="0"/>
      </w:tblPr>
      <w:tblGrid>
        <w:gridCol w:w="851"/>
        <w:gridCol w:w="2850"/>
        <w:gridCol w:w="1204"/>
        <w:gridCol w:w="2326"/>
      </w:tblGrid>
      <w:tr w:rsidR="000B3F00" w14:paraId="7421DB2F" w14:textId="77777777" w:rsidTr="47312E3B">
        <w:trPr>
          <w:cantSplit/>
          <w:trHeight w:val="20"/>
        </w:trPr>
        <w:tc>
          <w:tcPr>
            <w:tcW w:w="851" w:type="dxa"/>
            <w:vMerge w:val="restart"/>
          </w:tcPr>
          <w:p w14:paraId="5778E846" w14:textId="77777777" w:rsidR="000B3F00" w:rsidRDefault="00CB3110">
            <w:pPr>
              <w:pStyle w:val="xLedtext"/>
              <w:rPr>
                <w:noProof/>
              </w:rPr>
            </w:pPr>
            <w:bookmarkStart w:id="0" w:name="_top"/>
            <w:bookmarkEnd w:id="0"/>
            <w:r>
              <w:rPr>
                <w:noProof/>
                <w:lang w:val="sv-FI" w:eastAsia="sv-FI"/>
              </w:rPr>
              <w:drawing>
                <wp:inline distT="0" distB="0" distL="0" distR="0" wp14:anchorId="76FE6D84" wp14:editId="19BC5638">
                  <wp:extent cx="467995" cy="687705"/>
                  <wp:effectExtent l="0" t="0" r="8255" b="0"/>
                  <wp:docPr id="1" name="Bild 1" descr="Beskrivning: LSva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krivning: LSvap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7995" cy="687705"/>
                          </a:xfrm>
                          <a:prstGeom prst="rect">
                            <a:avLst/>
                          </a:prstGeom>
                          <a:noFill/>
                          <a:ln>
                            <a:noFill/>
                          </a:ln>
                        </pic:spPr>
                      </pic:pic>
                    </a:graphicData>
                  </a:graphic>
                </wp:inline>
              </w:drawing>
            </w:r>
          </w:p>
        </w:tc>
        <w:tc>
          <w:tcPr>
            <w:tcW w:w="6380" w:type="dxa"/>
            <w:gridSpan w:val="3"/>
            <w:vAlign w:val="bottom"/>
          </w:tcPr>
          <w:p w14:paraId="5473A8DC" w14:textId="77777777" w:rsidR="000B3F00" w:rsidRDefault="00CB3110">
            <w:pPr>
              <w:pStyle w:val="xMellanrum"/>
            </w:pPr>
            <w:r>
              <w:rPr>
                <w:noProof/>
                <w:lang w:val="sv-FI" w:eastAsia="sv-FI"/>
              </w:rPr>
              <w:drawing>
                <wp:inline distT="0" distB="0" distL="0" distR="0" wp14:anchorId="69446028" wp14:editId="7F29D91C">
                  <wp:extent cx="51435" cy="51435"/>
                  <wp:effectExtent l="0" t="0" r="0" b="0"/>
                  <wp:docPr id="2" name="Bild 2" descr="Beskrivning: 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krivning: 5x5p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35" cy="51435"/>
                          </a:xfrm>
                          <a:prstGeom prst="rect">
                            <a:avLst/>
                          </a:prstGeom>
                          <a:noFill/>
                          <a:ln>
                            <a:noFill/>
                          </a:ln>
                        </pic:spPr>
                      </pic:pic>
                    </a:graphicData>
                  </a:graphic>
                </wp:inline>
              </w:drawing>
            </w:r>
          </w:p>
        </w:tc>
      </w:tr>
      <w:tr w:rsidR="000B3F00" w14:paraId="5CAAF1CC" w14:textId="77777777" w:rsidTr="47312E3B">
        <w:trPr>
          <w:cantSplit/>
          <w:trHeight w:val="299"/>
        </w:trPr>
        <w:tc>
          <w:tcPr>
            <w:tcW w:w="851" w:type="dxa"/>
            <w:vMerge/>
          </w:tcPr>
          <w:p w14:paraId="51E27D0E" w14:textId="77777777" w:rsidR="000B3F00" w:rsidRDefault="000B3F00">
            <w:pPr>
              <w:pStyle w:val="xLedtext"/>
            </w:pPr>
          </w:p>
        </w:tc>
        <w:tc>
          <w:tcPr>
            <w:tcW w:w="2850" w:type="dxa"/>
            <w:vAlign w:val="bottom"/>
          </w:tcPr>
          <w:p w14:paraId="78E459F9" w14:textId="77777777" w:rsidR="000B3F00" w:rsidRDefault="000B3F00">
            <w:pPr>
              <w:pStyle w:val="xAvsandare1"/>
            </w:pPr>
            <w:r>
              <w:t>Ålands lagting</w:t>
            </w:r>
          </w:p>
        </w:tc>
        <w:tc>
          <w:tcPr>
            <w:tcW w:w="3530" w:type="dxa"/>
            <w:gridSpan w:val="2"/>
            <w:vAlign w:val="bottom"/>
          </w:tcPr>
          <w:p w14:paraId="6B5CA821" w14:textId="3D7D94A6" w:rsidR="000B3F00" w:rsidRDefault="00CB3110" w:rsidP="00552E06">
            <w:pPr>
              <w:pStyle w:val="xDokTypNr"/>
            </w:pPr>
            <w:r>
              <w:t xml:space="preserve">BUDGETMOTION </w:t>
            </w:r>
            <w:proofErr w:type="gramStart"/>
            <w:r>
              <w:t xml:space="preserve">nr  </w:t>
            </w:r>
            <w:r w:rsidR="0022078F">
              <w:t>52</w:t>
            </w:r>
            <w:proofErr w:type="gramEnd"/>
            <w:r>
              <w:t>/20</w:t>
            </w:r>
            <w:r w:rsidR="00313559">
              <w:t>2</w:t>
            </w:r>
            <w:r w:rsidR="0022078F">
              <w:t>1</w:t>
            </w:r>
            <w:r w:rsidR="47312E3B">
              <w:t>-20</w:t>
            </w:r>
            <w:r>
              <w:t>2</w:t>
            </w:r>
            <w:r w:rsidR="0022078F">
              <w:t>2</w:t>
            </w:r>
          </w:p>
        </w:tc>
      </w:tr>
      <w:tr w:rsidR="000B3F00" w14:paraId="0F932238" w14:textId="77777777" w:rsidTr="47312E3B">
        <w:trPr>
          <w:cantSplit/>
          <w:trHeight w:val="238"/>
        </w:trPr>
        <w:tc>
          <w:tcPr>
            <w:tcW w:w="851" w:type="dxa"/>
            <w:vMerge/>
          </w:tcPr>
          <w:p w14:paraId="250B0A09" w14:textId="77777777" w:rsidR="000B3F00" w:rsidRDefault="000B3F00">
            <w:pPr>
              <w:pStyle w:val="xLedtext"/>
            </w:pPr>
          </w:p>
        </w:tc>
        <w:tc>
          <w:tcPr>
            <w:tcW w:w="2850" w:type="dxa"/>
            <w:vAlign w:val="bottom"/>
          </w:tcPr>
          <w:p w14:paraId="338CB677" w14:textId="77777777" w:rsidR="000B3F00" w:rsidRDefault="000B3F00">
            <w:pPr>
              <w:pStyle w:val="xLedtext"/>
            </w:pPr>
            <w:r>
              <w:t xml:space="preserve">Lagtingsledamot </w:t>
            </w:r>
          </w:p>
        </w:tc>
        <w:tc>
          <w:tcPr>
            <w:tcW w:w="1204" w:type="dxa"/>
            <w:vAlign w:val="bottom"/>
          </w:tcPr>
          <w:p w14:paraId="3840B9BD" w14:textId="77777777" w:rsidR="000B3F00" w:rsidRDefault="000B3F00">
            <w:pPr>
              <w:pStyle w:val="xLedtext"/>
            </w:pPr>
            <w:r>
              <w:t>Datum</w:t>
            </w:r>
          </w:p>
        </w:tc>
        <w:tc>
          <w:tcPr>
            <w:tcW w:w="2326" w:type="dxa"/>
            <w:vAlign w:val="bottom"/>
          </w:tcPr>
          <w:p w14:paraId="26225E94" w14:textId="77777777" w:rsidR="000B3F00" w:rsidRDefault="000B3F00">
            <w:pPr>
              <w:pStyle w:val="xLedtext"/>
            </w:pPr>
          </w:p>
        </w:tc>
      </w:tr>
      <w:tr w:rsidR="000B3F00" w14:paraId="3BBD47B9" w14:textId="77777777" w:rsidTr="47312E3B">
        <w:trPr>
          <w:cantSplit/>
          <w:trHeight w:val="238"/>
        </w:trPr>
        <w:tc>
          <w:tcPr>
            <w:tcW w:w="851" w:type="dxa"/>
            <w:vMerge/>
          </w:tcPr>
          <w:p w14:paraId="1A9478A4" w14:textId="77777777" w:rsidR="000B3F00" w:rsidRDefault="000B3F00">
            <w:pPr>
              <w:pStyle w:val="xAvsandare2"/>
            </w:pPr>
          </w:p>
        </w:tc>
        <w:tc>
          <w:tcPr>
            <w:tcW w:w="2850" w:type="dxa"/>
            <w:vAlign w:val="center"/>
          </w:tcPr>
          <w:p w14:paraId="4CE4EB31" w14:textId="77777777" w:rsidR="000B3F00" w:rsidRDefault="001F13E2">
            <w:pPr>
              <w:pStyle w:val="xAvsandare2"/>
            </w:pPr>
            <w:r w:rsidRPr="001F13E2">
              <w:t>Rainer Juslin</w:t>
            </w:r>
          </w:p>
        </w:tc>
        <w:tc>
          <w:tcPr>
            <w:tcW w:w="1204" w:type="dxa"/>
            <w:vAlign w:val="center"/>
          </w:tcPr>
          <w:p w14:paraId="051F98D0" w14:textId="79829728" w:rsidR="000B3F00" w:rsidRDefault="00962677" w:rsidP="0012085E">
            <w:pPr>
              <w:pStyle w:val="xDatum1"/>
            </w:pPr>
            <w:r w:rsidRPr="00962677">
              <w:t>2022-05-1</w:t>
            </w:r>
            <w:r w:rsidR="0022078F">
              <w:t>3</w:t>
            </w:r>
          </w:p>
        </w:tc>
        <w:tc>
          <w:tcPr>
            <w:tcW w:w="2326" w:type="dxa"/>
            <w:vAlign w:val="center"/>
          </w:tcPr>
          <w:p w14:paraId="28360728" w14:textId="77777777" w:rsidR="000B3F00" w:rsidRDefault="000B3F00">
            <w:pPr>
              <w:pStyle w:val="xBeteckning1"/>
            </w:pPr>
          </w:p>
        </w:tc>
      </w:tr>
      <w:tr w:rsidR="000B3F00" w14:paraId="0ED6477B" w14:textId="77777777" w:rsidTr="47312E3B">
        <w:trPr>
          <w:cantSplit/>
          <w:trHeight w:val="238"/>
        </w:trPr>
        <w:tc>
          <w:tcPr>
            <w:tcW w:w="851" w:type="dxa"/>
            <w:vMerge/>
          </w:tcPr>
          <w:p w14:paraId="677554E7" w14:textId="77777777" w:rsidR="000B3F00" w:rsidRDefault="000B3F00">
            <w:pPr>
              <w:pStyle w:val="xLedtext"/>
            </w:pPr>
          </w:p>
        </w:tc>
        <w:tc>
          <w:tcPr>
            <w:tcW w:w="2850" w:type="dxa"/>
            <w:vAlign w:val="bottom"/>
          </w:tcPr>
          <w:p w14:paraId="1B4713D0" w14:textId="77777777" w:rsidR="000B3F00" w:rsidRDefault="000B3F00">
            <w:pPr>
              <w:pStyle w:val="xLedtext"/>
            </w:pPr>
          </w:p>
        </w:tc>
        <w:tc>
          <w:tcPr>
            <w:tcW w:w="1204" w:type="dxa"/>
            <w:vAlign w:val="bottom"/>
          </w:tcPr>
          <w:p w14:paraId="10CFC9A3" w14:textId="77777777" w:rsidR="000B3F00" w:rsidRDefault="000B3F00">
            <w:pPr>
              <w:pStyle w:val="xLedtext"/>
            </w:pPr>
          </w:p>
        </w:tc>
        <w:tc>
          <w:tcPr>
            <w:tcW w:w="2326" w:type="dxa"/>
            <w:vAlign w:val="bottom"/>
          </w:tcPr>
          <w:p w14:paraId="0E77391A" w14:textId="77777777" w:rsidR="000B3F00" w:rsidRDefault="000B3F00">
            <w:pPr>
              <w:pStyle w:val="xLedtext"/>
            </w:pPr>
          </w:p>
        </w:tc>
      </w:tr>
      <w:tr w:rsidR="000B3F00" w14:paraId="0B08EE8A" w14:textId="77777777" w:rsidTr="47312E3B">
        <w:trPr>
          <w:cantSplit/>
          <w:trHeight w:val="238"/>
        </w:trPr>
        <w:tc>
          <w:tcPr>
            <w:tcW w:w="851" w:type="dxa"/>
            <w:vMerge/>
            <w:tcBorders>
              <w:bottom w:val="single" w:sz="4" w:space="0" w:color="auto"/>
            </w:tcBorders>
          </w:tcPr>
          <w:p w14:paraId="4D80F387" w14:textId="77777777" w:rsidR="000B3F00" w:rsidRDefault="000B3F00">
            <w:pPr>
              <w:pStyle w:val="xAvsandare3"/>
            </w:pPr>
          </w:p>
        </w:tc>
        <w:tc>
          <w:tcPr>
            <w:tcW w:w="2850" w:type="dxa"/>
            <w:tcBorders>
              <w:bottom w:val="single" w:sz="4" w:space="0" w:color="auto"/>
            </w:tcBorders>
            <w:vAlign w:val="center"/>
          </w:tcPr>
          <w:p w14:paraId="670B6492" w14:textId="77777777" w:rsidR="000B3F00" w:rsidRDefault="000B3F00">
            <w:pPr>
              <w:pStyle w:val="xAvsandare3"/>
            </w:pPr>
          </w:p>
        </w:tc>
        <w:tc>
          <w:tcPr>
            <w:tcW w:w="1204" w:type="dxa"/>
            <w:tcBorders>
              <w:bottom w:val="single" w:sz="4" w:space="0" w:color="auto"/>
            </w:tcBorders>
            <w:vAlign w:val="center"/>
          </w:tcPr>
          <w:p w14:paraId="3B1E2FC6" w14:textId="77777777" w:rsidR="000B3F00" w:rsidRDefault="000B3F00">
            <w:pPr>
              <w:pStyle w:val="xDatum2"/>
            </w:pPr>
          </w:p>
        </w:tc>
        <w:tc>
          <w:tcPr>
            <w:tcW w:w="2326" w:type="dxa"/>
            <w:tcBorders>
              <w:bottom w:val="single" w:sz="4" w:space="0" w:color="auto"/>
            </w:tcBorders>
            <w:vAlign w:val="center"/>
          </w:tcPr>
          <w:p w14:paraId="101B86A4" w14:textId="77777777" w:rsidR="000B3F00" w:rsidRDefault="000B3F00">
            <w:pPr>
              <w:pStyle w:val="xBeteckning2"/>
            </w:pPr>
          </w:p>
        </w:tc>
      </w:tr>
      <w:tr w:rsidR="000B3F00" w14:paraId="75598FC3" w14:textId="77777777" w:rsidTr="47312E3B">
        <w:trPr>
          <w:cantSplit/>
          <w:trHeight w:val="238"/>
        </w:trPr>
        <w:tc>
          <w:tcPr>
            <w:tcW w:w="851" w:type="dxa"/>
            <w:tcBorders>
              <w:top w:val="single" w:sz="4" w:space="0" w:color="auto"/>
            </w:tcBorders>
            <w:vAlign w:val="bottom"/>
          </w:tcPr>
          <w:p w14:paraId="70B3D702" w14:textId="77777777" w:rsidR="000B3F00" w:rsidRDefault="000B3F00">
            <w:pPr>
              <w:pStyle w:val="xLedtext"/>
            </w:pPr>
          </w:p>
        </w:tc>
        <w:tc>
          <w:tcPr>
            <w:tcW w:w="2850" w:type="dxa"/>
            <w:tcBorders>
              <w:top w:val="single" w:sz="4" w:space="0" w:color="auto"/>
            </w:tcBorders>
            <w:vAlign w:val="bottom"/>
          </w:tcPr>
          <w:p w14:paraId="3E4C4E61" w14:textId="77777777" w:rsidR="000B3F00" w:rsidRDefault="000B3F00">
            <w:pPr>
              <w:pStyle w:val="xLedtext"/>
            </w:pPr>
          </w:p>
        </w:tc>
        <w:tc>
          <w:tcPr>
            <w:tcW w:w="3530" w:type="dxa"/>
            <w:gridSpan w:val="2"/>
            <w:tcBorders>
              <w:top w:val="single" w:sz="4" w:space="0" w:color="auto"/>
            </w:tcBorders>
            <w:vAlign w:val="bottom"/>
          </w:tcPr>
          <w:p w14:paraId="1067B363" w14:textId="77777777" w:rsidR="000B3F00" w:rsidRDefault="000B3F00">
            <w:pPr>
              <w:pStyle w:val="xLedtext"/>
            </w:pPr>
          </w:p>
        </w:tc>
      </w:tr>
      <w:tr w:rsidR="000B3F00" w14:paraId="08CF8986" w14:textId="77777777" w:rsidTr="47312E3B">
        <w:trPr>
          <w:cantSplit/>
          <w:trHeight w:val="238"/>
        </w:trPr>
        <w:tc>
          <w:tcPr>
            <w:tcW w:w="851" w:type="dxa"/>
          </w:tcPr>
          <w:p w14:paraId="07ED31E4" w14:textId="77777777" w:rsidR="000B3F00" w:rsidRDefault="000B3F00">
            <w:pPr>
              <w:pStyle w:val="xCelltext"/>
            </w:pPr>
          </w:p>
        </w:tc>
        <w:tc>
          <w:tcPr>
            <w:tcW w:w="2850" w:type="dxa"/>
            <w:vMerge w:val="restart"/>
          </w:tcPr>
          <w:p w14:paraId="319FA9A8" w14:textId="77777777" w:rsidR="000B3F00" w:rsidRDefault="000B3F00">
            <w:pPr>
              <w:pStyle w:val="xMottagare1"/>
            </w:pPr>
            <w:r>
              <w:t>Till Ålands lagting</w:t>
            </w:r>
          </w:p>
        </w:tc>
        <w:tc>
          <w:tcPr>
            <w:tcW w:w="3530" w:type="dxa"/>
            <w:gridSpan w:val="2"/>
            <w:vMerge w:val="restart"/>
          </w:tcPr>
          <w:p w14:paraId="553C63DA" w14:textId="77777777" w:rsidR="000B3F00" w:rsidRDefault="000B3F00">
            <w:pPr>
              <w:pStyle w:val="xMottagare1"/>
              <w:tabs>
                <w:tab w:val="left" w:pos="2349"/>
              </w:tabs>
            </w:pPr>
          </w:p>
        </w:tc>
      </w:tr>
      <w:tr w:rsidR="000B3F00" w14:paraId="53579F77" w14:textId="77777777" w:rsidTr="47312E3B">
        <w:trPr>
          <w:cantSplit/>
          <w:trHeight w:val="238"/>
        </w:trPr>
        <w:tc>
          <w:tcPr>
            <w:tcW w:w="851" w:type="dxa"/>
          </w:tcPr>
          <w:p w14:paraId="1CDB9FAA" w14:textId="77777777" w:rsidR="000B3F00" w:rsidRDefault="000B3F00">
            <w:pPr>
              <w:pStyle w:val="xCelltext"/>
            </w:pPr>
          </w:p>
        </w:tc>
        <w:tc>
          <w:tcPr>
            <w:tcW w:w="2850" w:type="dxa"/>
            <w:vMerge/>
            <w:vAlign w:val="center"/>
          </w:tcPr>
          <w:p w14:paraId="30890943" w14:textId="77777777" w:rsidR="000B3F00" w:rsidRDefault="000B3F00">
            <w:pPr>
              <w:pStyle w:val="xCelltext"/>
            </w:pPr>
          </w:p>
        </w:tc>
        <w:tc>
          <w:tcPr>
            <w:tcW w:w="3530" w:type="dxa"/>
            <w:gridSpan w:val="2"/>
            <w:vMerge/>
            <w:vAlign w:val="center"/>
          </w:tcPr>
          <w:p w14:paraId="14351447" w14:textId="77777777" w:rsidR="000B3F00" w:rsidRDefault="000B3F00">
            <w:pPr>
              <w:pStyle w:val="xCelltext"/>
            </w:pPr>
          </w:p>
        </w:tc>
      </w:tr>
      <w:tr w:rsidR="000B3F00" w14:paraId="60A1F1B1" w14:textId="77777777" w:rsidTr="47312E3B">
        <w:trPr>
          <w:cantSplit/>
          <w:trHeight w:val="238"/>
        </w:trPr>
        <w:tc>
          <w:tcPr>
            <w:tcW w:w="851" w:type="dxa"/>
          </w:tcPr>
          <w:p w14:paraId="638D707F" w14:textId="77777777" w:rsidR="000B3F00" w:rsidRDefault="000B3F00">
            <w:pPr>
              <w:pStyle w:val="xCelltext"/>
            </w:pPr>
          </w:p>
        </w:tc>
        <w:tc>
          <w:tcPr>
            <w:tcW w:w="2850" w:type="dxa"/>
            <w:vMerge/>
            <w:vAlign w:val="center"/>
          </w:tcPr>
          <w:p w14:paraId="442190ED" w14:textId="77777777" w:rsidR="000B3F00" w:rsidRDefault="000B3F00">
            <w:pPr>
              <w:pStyle w:val="xCelltext"/>
            </w:pPr>
          </w:p>
        </w:tc>
        <w:tc>
          <w:tcPr>
            <w:tcW w:w="3530" w:type="dxa"/>
            <w:gridSpan w:val="2"/>
            <w:vMerge/>
            <w:vAlign w:val="center"/>
          </w:tcPr>
          <w:p w14:paraId="56C1B74D" w14:textId="77777777" w:rsidR="000B3F00" w:rsidRDefault="000B3F00">
            <w:pPr>
              <w:pStyle w:val="xCelltext"/>
            </w:pPr>
          </w:p>
        </w:tc>
      </w:tr>
      <w:tr w:rsidR="000B3F00" w14:paraId="6D74E77F" w14:textId="77777777" w:rsidTr="47312E3B">
        <w:trPr>
          <w:cantSplit/>
          <w:trHeight w:val="238"/>
        </w:trPr>
        <w:tc>
          <w:tcPr>
            <w:tcW w:w="851" w:type="dxa"/>
          </w:tcPr>
          <w:p w14:paraId="3FC202A5" w14:textId="77777777" w:rsidR="000B3F00" w:rsidRDefault="000B3F00">
            <w:pPr>
              <w:pStyle w:val="xCelltext"/>
            </w:pPr>
          </w:p>
        </w:tc>
        <w:tc>
          <w:tcPr>
            <w:tcW w:w="2850" w:type="dxa"/>
            <w:vMerge/>
            <w:vAlign w:val="center"/>
          </w:tcPr>
          <w:p w14:paraId="10EC4AA3" w14:textId="77777777" w:rsidR="000B3F00" w:rsidRDefault="000B3F00">
            <w:pPr>
              <w:pStyle w:val="xCelltext"/>
            </w:pPr>
          </w:p>
        </w:tc>
        <w:tc>
          <w:tcPr>
            <w:tcW w:w="3530" w:type="dxa"/>
            <w:gridSpan w:val="2"/>
            <w:vMerge/>
            <w:vAlign w:val="center"/>
          </w:tcPr>
          <w:p w14:paraId="53F808C2" w14:textId="77777777" w:rsidR="000B3F00" w:rsidRDefault="000B3F00">
            <w:pPr>
              <w:pStyle w:val="xCelltext"/>
            </w:pPr>
          </w:p>
        </w:tc>
      </w:tr>
      <w:tr w:rsidR="000B3F00" w14:paraId="46266E12" w14:textId="77777777" w:rsidTr="47312E3B">
        <w:trPr>
          <w:cantSplit/>
          <w:trHeight w:val="238"/>
        </w:trPr>
        <w:tc>
          <w:tcPr>
            <w:tcW w:w="851" w:type="dxa"/>
          </w:tcPr>
          <w:p w14:paraId="38E1D7FE" w14:textId="77777777" w:rsidR="000B3F00" w:rsidRDefault="000B3F00">
            <w:pPr>
              <w:pStyle w:val="xCelltext"/>
            </w:pPr>
          </w:p>
        </w:tc>
        <w:tc>
          <w:tcPr>
            <w:tcW w:w="2850" w:type="dxa"/>
            <w:vMerge/>
            <w:vAlign w:val="center"/>
          </w:tcPr>
          <w:p w14:paraId="4B27F1A1" w14:textId="77777777" w:rsidR="000B3F00" w:rsidRDefault="000B3F00">
            <w:pPr>
              <w:pStyle w:val="xCelltext"/>
            </w:pPr>
          </w:p>
        </w:tc>
        <w:tc>
          <w:tcPr>
            <w:tcW w:w="3530" w:type="dxa"/>
            <w:gridSpan w:val="2"/>
            <w:vMerge/>
            <w:vAlign w:val="center"/>
          </w:tcPr>
          <w:p w14:paraId="566D9CD5" w14:textId="77777777" w:rsidR="000B3F00" w:rsidRDefault="000B3F00">
            <w:pPr>
              <w:pStyle w:val="xCelltext"/>
            </w:pPr>
          </w:p>
        </w:tc>
      </w:tr>
    </w:tbl>
    <w:p w14:paraId="4B598872" w14:textId="77777777" w:rsidR="000B3F00" w:rsidRDefault="00B13082">
      <w:pPr>
        <w:pStyle w:val="ANormal"/>
      </w:pPr>
      <w:r>
        <w:rPr>
          <w:rFonts w:ascii="Arial" w:hAnsi="Arial" w:cs="Arial"/>
          <w:b/>
          <w:bCs/>
          <w:sz w:val="26"/>
        </w:rPr>
        <w:t>Infrastrukturavdelningens allmänna förvaltning, verksamhet</w:t>
      </w:r>
    </w:p>
    <w:p w14:paraId="44D46A6F" w14:textId="77777777" w:rsidR="000B3F00" w:rsidRDefault="000B3F00">
      <w:pPr>
        <w:pStyle w:val="ANormal"/>
      </w:pPr>
    </w:p>
    <w:p w14:paraId="2404092E" w14:textId="77777777" w:rsidR="006627DE" w:rsidRDefault="00B13082">
      <w:pPr>
        <w:pStyle w:val="ANormal"/>
      </w:pPr>
      <w:r>
        <w:t>Landskapsregeringen avser utöka de personella resurserna på infrastrukturavdelningen enligt behov som uppkommer av olika utvecklingsprojekt. Ett stort utvecklingsprojekt för att minska på driftskostnaderna för skärgårdstrafiken och därmed garantera och höja nuvarande servicenivåer är den aviserade omläggningen av skärgårdstrafikens upplägg i södra skärgården. Lagtinget är inne på sitt tredje år av pågående mandatperiod men tillsvidare har vare sig meddelande utifrån Tunnelkommitténs slutrapport eller omställningsbudget presenterats för lagtinget. Infrastrukturavdelningen behöver ges resurser för att rekrytera behöriga sakkunniga för att föra utvecklingsprojekt vidare. Anslaget föreslås utökas med lika mycket som den aviserade resursförstärkningen till vindkraftsprojektet för att visa på att skärgårdstrafikens utvecklingsprojekt ska ges samma tyngd. Anslaget kan omdisponeras till köptjänst om behov därav föreligger och kompetens på området kan uppbådas genom samarbete med privata sektorn.</w:t>
      </w:r>
    </w:p>
    <w:p w14:paraId="49E0EFEB" w14:textId="77777777" w:rsidR="00514927" w:rsidRDefault="00514927">
      <w:pPr>
        <w:pStyle w:val="ANormal"/>
        <w:rPr>
          <w:b/>
        </w:rPr>
      </w:pPr>
    </w:p>
    <w:p w14:paraId="5560EBC7" w14:textId="77777777" w:rsidR="00514927" w:rsidRDefault="00514927">
      <w:pPr>
        <w:pStyle w:val="ANormal"/>
        <w:rPr>
          <w:b/>
        </w:rPr>
      </w:pPr>
    </w:p>
    <w:p w14:paraId="0242103B" w14:textId="77777777" w:rsidR="006627DE" w:rsidRPr="009D5985" w:rsidRDefault="009D5985">
      <w:pPr>
        <w:pStyle w:val="ANormal"/>
        <w:rPr>
          <w:b/>
        </w:rPr>
      </w:pPr>
      <w:r w:rsidRPr="009D5985">
        <w:rPr>
          <w:b/>
        </w:rPr>
        <w:t>FÖRSLAG</w:t>
      </w:r>
    </w:p>
    <w:p w14:paraId="3B75603B" w14:textId="77777777" w:rsidR="000B3F00" w:rsidRDefault="00BA6D77">
      <w:pPr>
        <w:pStyle w:val="ANormal"/>
      </w:pPr>
      <w:r>
        <w:tab/>
      </w:r>
    </w:p>
    <w:p w14:paraId="2163FD8E" w14:textId="624EBFE0" w:rsidR="00962677" w:rsidRDefault="00962677" w:rsidP="00962677">
      <w:pPr>
        <w:pStyle w:val="Klam"/>
      </w:pPr>
      <w:r>
        <w:rPr>
          <w:b/>
        </w:rPr>
        <w:t xml:space="preserve">Moment: </w:t>
      </w:r>
      <w:r w:rsidRPr="00962677">
        <w:t xml:space="preserve">700 </w:t>
      </w:r>
      <w:r w:rsidR="003D78BE">
        <w:t>A</w:t>
      </w:r>
      <w:r w:rsidRPr="00962677">
        <w:t>llmän förvaltning</w:t>
      </w:r>
    </w:p>
    <w:p w14:paraId="1402F765" w14:textId="0223D244" w:rsidR="00962677" w:rsidRDefault="00962677" w:rsidP="00962677">
      <w:pPr>
        <w:pStyle w:val="Klam"/>
        <w:rPr>
          <w:bCs/>
        </w:rPr>
      </w:pPr>
      <w:r w:rsidRPr="00962677">
        <w:rPr>
          <w:b/>
          <w:bCs/>
        </w:rPr>
        <w:t>Ändring av anslag:</w:t>
      </w:r>
      <w:r w:rsidR="003D78BE">
        <w:rPr>
          <w:b/>
          <w:bCs/>
        </w:rPr>
        <w:t xml:space="preserve"> </w:t>
      </w:r>
      <w:r w:rsidRPr="00962677">
        <w:rPr>
          <w:bCs/>
        </w:rPr>
        <w:t xml:space="preserve">Ökas med </w:t>
      </w:r>
      <w:proofErr w:type="gramStart"/>
      <w:r w:rsidRPr="00962677">
        <w:rPr>
          <w:bCs/>
        </w:rPr>
        <w:t>85.000</w:t>
      </w:r>
      <w:proofErr w:type="gramEnd"/>
      <w:r w:rsidRPr="00962677">
        <w:rPr>
          <w:bCs/>
        </w:rPr>
        <w:t xml:space="preserve"> €.</w:t>
      </w:r>
    </w:p>
    <w:p w14:paraId="50D9AA1E" w14:textId="33461EAB" w:rsidR="00962677" w:rsidRDefault="00962677" w:rsidP="00962677">
      <w:pPr>
        <w:pStyle w:val="Klam"/>
        <w:rPr>
          <w:bCs/>
        </w:rPr>
      </w:pPr>
      <w:r>
        <w:rPr>
          <w:b/>
          <w:bCs/>
        </w:rPr>
        <w:t>Momentmotivering:</w:t>
      </w:r>
      <w:r w:rsidR="003D78BE">
        <w:rPr>
          <w:b/>
          <w:bCs/>
        </w:rPr>
        <w:t xml:space="preserve"> </w:t>
      </w:r>
      <w:r w:rsidRPr="00962677">
        <w:rPr>
          <w:bCs/>
        </w:rPr>
        <w:t>Föreslås att motiveringen i texten under rubriken Utgifter kompletteras med följande stycke:</w:t>
      </w:r>
    </w:p>
    <w:p w14:paraId="4960253A" w14:textId="77D23A81" w:rsidR="00AD2AB4" w:rsidRDefault="003D78BE" w:rsidP="003D78BE">
      <w:pPr>
        <w:pStyle w:val="ANormal"/>
        <w:ind w:left="851"/>
      </w:pPr>
      <w:r>
        <w:t>”</w:t>
      </w:r>
      <w:r w:rsidR="00A679CF">
        <w:t>Tilläggsanslaget föreslås användas för resursförstärkning för utveckling av skärgårdstrafikens framtida upplägg i södra skärgården. Med Tunnelkommitténs slutrapport som grund ska landskapsregeringen presentera ett meddelande för lagtinget i vilken en framtidsstrategi ska klart kunna utläsas. Resursförstärkningen ska  även nyttjas till att ta fram nödvändigt underlag för samarbete med privata sektorn i syfte att ha beredskap att genomföra fortsatta undersökningar av berggrunden utmed den planerade sträckningen. Landskapsregeringen återkommer i budget 2023 med anslag för dem. Undersökningarna ska genomföras snarast möjligt.</w:t>
      </w:r>
      <w:r>
        <w:t>”</w:t>
      </w:r>
    </w:p>
    <w:p w14:paraId="0881043B" w14:textId="77777777" w:rsidR="00962677" w:rsidRPr="00962677" w:rsidRDefault="00962677" w:rsidP="00962677">
      <w:pPr>
        <w:pStyle w:val="Klam"/>
        <w:rPr>
          <w:b/>
          <w:bCs/>
        </w:rPr>
      </w:pPr>
    </w:p>
    <w:p w14:paraId="588BFCF6" w14:textId="77777777" w:rsidR="000B3F00" w:rsidRDefault="000B3F00">
      <w:pPr>
        <w:pStyle w:val="ANormal"/>
      </w:pPr>
    </w:p>
    <w:p w14:paraId="0D7445AF" w14:textId="3AB30B0B" w:rsidR="00CC2901" w:rsidRDefault="00CC2901" w:rsidP="00CC2901">
      <w:pPr>
        <w:pStyle w:val="ANormal"/>
      </w:pPr>
      <w:r>
        <w:t>Mariehamn den 1</w:t>
      </w:r>
      <w:r w:rsidR="0022078F">
        <w:t>3</w:t>
      </w:r>
      <w:r>
        <w:t xml:space="preserve"> maj 2022</w:t>
      </w:r>
    </w:p>
    <w:p w14:paraId="40A1F5A9" w14:textId="77777777" w:rsidR="000B3F00" w:rsidRDefault="000B3F00">
      <w:pPr>
        <w:pStyle w:val="ANormal"/>
      </w:pPr>
    </w:p>
    <w:p w14:paraId="205A18E2" w14:textId="77777777" w:rsidR="00CC2901" w:rsidRDefault="00CC2901">
      <w:pPr>
        <w:pStyle w:val="ANormal"/>
      </w:pPr>
    </w:p>
    <w:p w14:paraId="3B794A54" w14:textId="77777777" w:rsidR="000B3F00" w:rsidRDefault="000B3F00" w:rsidP="006A6188">
      <w:pPr>
        <w:pStyle w:val="ANormal"/>
      </w:pPr>
    </w:p>
    <w:p w14:paraId="37254325" w14:textId="77777777" w:rsidR="00CC2901" w:rsidRDefault="00CC2901" w:rsidP="006A6188">
      <w:pPr>
        <w:pStyle w:val="ANormal"/>
      </w:pPr>
      <w:r w:rsidRPr="001F13E2">
        <w:t>Rainer Juslin</w:t>
      </w:r>
    </w:p>
    <w:p w14:paraId="2B8DB8FC" w14:textId="77777777" w:rsidR="00CC2901" w:rsidRDefault="00CC2901" w:rsidP="006A6188">
      <w:pPr>
        <w:pStyle w:val="ANormal"/>
      </w:pPr>
    </w:p>
    <w:sectPr w:rsidR="00CC2901">
      <w:headerReference w:type="even" r:id="rId9"/>
      <w:headerReference w:type="default" r:id="rId10"/>
      <w:footerReference w:type="default" r:id="rId11"/>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B67226" w14:textId="77777777" w:rsidR="00A679CF" w:rsidRDefault="00A679CF">
      <w:r>
        <w:separator/>
      </w:r>
    </w:p>
  </w:endnote>
  <w:endnote w:type="continuationSeparator" w:id="0">
    <w:p w14:paraId="516EE6CB" w14:textId="77777777" w:rsidR="00A679CF" w:rsidRDefault="00A679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D4154" w14:textId="77777777" w:rsidR="003415D3" w:rsidRDefault="003415D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002BB8" w14:textId="77777777" w:rsidR="00A679CF" w:rsidRDefault="00A679CF">
      <w:r>
        <w:separator/>
      </w:r>
    </w:p>
  </w:footnote>
  <w:footnote w:type="continuationSeparator" w:id="0">
    <w:p w14:paraId="0184DECC" w14:textId="77777777" w:rsidR="00A679CF" w:rsidRDefault="00A679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F531B" w14:textId="77777777" w:rsidR="003415D3" w:rsidRDefault="003415D3">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sidR="00B13082">
      <w:rPr>
        <w:rStyle w:val="Sidnummer"/>
        <w:noProof/>
      </w:rPr>
      <w:t>2</w:t>
    </w:r>
    <w:r>
      <w:rPr>
        <w:rStyle w:val="Sidnummer"/>
      </w:rPr>
      <w:fldChar w:fldCharType="end"/>
    </w:r>
  </w:p>
  <w:p w14:paraId="4B942F30" w14:textId="77777777" w:rsidR="003415D3" w:rsidRDefault="003415D3">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FB8CE" w14:textId="77777777" w:rsidR="003415D3" w:rsidRDefault="003415D3">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F0B50A6"/>
    <w:multiLevelType w:val="hybridMultilevel"/>
    <w:tmpl w:val="48A091EE"/>
    <w:lvl w:ilvl="0" w:tplc="99303D3A">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6"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0"/>
  </w:num>
  <w:num w:numId="6">
    <w:abstractNumId w:val="7"/>
  </w:num>
  <w:num w:numId="7">
    <w:abstractNumId w:val="5"/>
  </w:num>
  <w:num w:numId="8">
    <w:abstractNumId w:val="4"/>
  </w:num>
  <w:num w:numId="9">
    <w:abstractNumId w:val="11"/>
  </w:num>
  <w:num w:numId="10">
    <w:abstractNumId w:val="14"/>
  </w:num>
  <w:num w:numId="11">
    <w:abstractNumId w:val="13"/>
  </w:num>
  <w:num w:numId="12">
    <w:abstractNumId w:val="17"/>
  </w:num>
  <w:num w:numId="13">
    <w:abstractNumId w:val="12"/>
  </w:num>
  <w:num w:numId="14">
    <w:abstractNumId w:val="16"/>
  </w:num>
  <w:num w:numId="15">
    <w:abstractNumId w:val="10"/>
  </w:num>
  <w:num w:numId="16">
    <w:abstractNumId w:val="22"/>
  </w:num>
  <w:num w:numId="17">
    <w:abstractNumId w:val="9"/>
  </w:num>
  <w:num w:numId="18">
    <w:abstractNumId w:val="18"/>
  </w:num>
  <w:num w:numId="19">
    <w:abstractNumId w:val="21"/>
  </w:num>
  <w:num w:numId="20">
    <w:abstractNumId w:val="24"/>
  </w:num>
  <w:num w:numId="21">
    <w:abstractNumId w:val="23"/>
  </w:num>
  <w:num w:numId="22">
    <w:abstractNumId w:val="15"/>
  </w:num>
  <w:num w:numId="23">
    <w:abstractNumId w:val="19"/>
  </w:num>
  <w:num w:numId="24">
    <w:abstractNumId w:val="19"/>
  </w:num>
  <w:num w:numId="25">
    <w:abstractNumId w:val="20"/>
  </w:num>
  <w:num w:numId="26">
    <w:abstractNumId w:val="15"/>
  </w:num>
  <w:num w:numId="27">
    <w:abstractNumId w:val="15"/>
  </w:num>
  <w:num w:numId="28">
    <w:abstractNumId w:val="15"/>
  </w:num>
  <w:num w:numId="29">
    <w:abstractNumId w:val="15"/>
  </w:num>
  <w:num w:numId="30">
    <w:abstractNumId w:val="15"/>
  </w:num>
  <w:num w:numId="31">
    <w:abstractNumId w:val="15"/>
  </w:num>
  <w:num w:numId="32">
    <w:abstractNumId w:val="15"/>
  </w:num>
  <w:num w:numId="33">
    <w:abstractNumId w:val="15"/>
  </w:num>
  <w:num w:numId="34">
    <w:abstractNumId w:val="15"/>
  </w:num>
  <w:num w:numId="35">
    <w:abstractNumId w:val="19"/>
  </w:num>
  <w:num w:numId="36">
    <w:abstractNumId w:val="20"/>
  </w:num>
  <w:num w:numId="37">
    <w:abstractNumId w:val="15"/>
  </w:num>
  <w:num w:numId="38">
    <w:abstractNumId w:val="15"/>
  </w:num>
  <w:num w:numId="39">
    <w:abstractNumId w:val="15"/>
  </w:num>
  <w:num w:numId="40">
    <w:abstractNumId w:val="15"/>
  </w:num>
  <w:num w:numId="41">
    <w:abstractNumId w:val="15"/>
  </w:num>
  <w:num w:numId="42">
    <w:abstractNumId w:val="15"/>
  </w:num>
  <w:num w:numId="43">
    <w:abstractNumId w:val="15"/>
  </w:num>
  <w:num w:numId="44">
    <w:abstractNumId w:val="15"/>
  </w:num>
  <w:num w:numId="45">
    <w:abstractNumId w:val="15"/>
  </w:num>
  <w:num w:numId="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evenAndOddHeaders/>
  <w:drawingGridHorizontalSpacing w:val="57"/>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447"/>
    <w:rsid w:val="00030472"/>
    <w:rsid w:val="000B3F00"/>
    <w:rsid w:val="001120C3"/>
    <w:rsid w:val="001172B6"/>
    <w:rsid w:val="0012085E"/>
    <w:rsid w:val="001E5E06"/>
    <w:rsid w:val="001F13E2"/>
    <w:rsid w:val="0022078F"/>
    <w:rsid w:val="002C4A5F"/>
    <w:rsid w:val="002E4A7E"/>
    <w:rsid w:val="002E756C"/>
    <w:rsid w:val="002F028C"/>
    <w:rsid w:val="002F50E4"/>
    <w:rsid w:val="003011C1"/>
    <w:rsid w:val="00305447"/>
    <w:rsid w:val="00313559"/>
    <w:rsid w:val="003415D3"/>
    <w:rsid w:val="0037475F"/>
    <w:rsid w:val="0038300C"/>
    <w:rsid w:val="003A13FF"/>
    <w:rsid w:val="003B56F7"/>
    <w:rsid w:val="003D78BE"/>
    <w:rsid w:val="00417578"/>
    <w:rsid w:val="004A1B4C"/>
    <w:rsid w:val="004C3B91"/>
    <w:rsid w:val="00514927"/>
    <w:rsid w:val="00552E06"/>
    <w:rsid w:val="005D40EA"/>
    <w:rsid w:val="00616B2A"/>
    <w:rsid w:val="00631AE8"/>
    <w:rsid w:val="00633910"/>
    <w:rsid w:val="00656215"/>
    <w:rsid w:val="006627DE"/>
    <w:rsid w:val="006A6188"/>
    <w:rsid w:val="006C3C1B"/>
    <w:rsid w:val="006E58C9"/>
    <w:rsid w:val="007966EF"/>
    <w:rsid w:val="00854DB2"/>
    <w:rsid w:val="008D37F7"/>
    <w:rsid w:val="00935A18"/>
    <w:rsid w:val="00962677"/>
    <w:rsid w:val="0098790F"/>
    <w:rsid w:val="009D5985"/>
    <w:rsid w:val="00A06E21"/>
    <w:rsid w:val="00A16986"/>
    <w:rsid w:val="00A679CF"/>
    <w:rsid w:val="00A716AD"/>
    <w:rsid w:val="00AB47CC"/>
    <w:rsid w:val="00AD2AB4"/>
    <w:rsid w:val="00AF1DF4"/>
    <w:rsid w:val="00AF314A"/>
    <w:rsid w:val="00B13082"/>
    <w:rsid w:val="00B44ADC"/>
    <w:rsid w:val="00BA6D77"/>
    <w:rsid w:val="00CB3110"/>
    <w:rsid w:val="00CC2901"/>
    <w:rsid w:val="00D10E5F"/>
    <w:rsid w:val="00D3286C"/>
    <w:rsid w:val="00D62A15"/>
    <w:rsid w:val="00D761AC"/>
    <w:rsid w:val="00DF3483"/>
    <w:rsid w:val="00DF7016"/>
    <w:rsid w:val="00E100E9"/>
    <w:rsid w:val="00E131E0"/>
    <w:rsid w:val="00E25A9F"/>
    <w:rsid w:val="00E428A5"/>
    <w:rsid w:val="00E94DFE"/>
    <w:rsid w:val="00F027D7"/>
    <w:rsid w:val="00F26A3A"/>
    <w:rsid w:val="47312E3B"/>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FD2999F"/>
  <w15:docId w15:val="{61F969CD-8C9F-4417-9FC7-C65E5EE23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unhideWhenUsed/>
    <w:qFormat/>
    <w:rsid w:val="00D10E5F"/>
    <w:rPr>
      <w:sz w:val="24"/>
      <w:szCs w:val="24"/>
      <w:lang w:val="sv-SE" w:eastAsia="sv-SE"/>
    </w:rPr>
  </w:style>
  <w:style w:type="paragraph" w:styleId="Rubrik1">
    <w:name w:val="heading 1"/>
    <w:basedOn w:val="Normal"/>
    <w:next w:val="Normal"/>
    <w:semiHidden/>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semiHidden/>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semiHidden/>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semiHidden/>
    <w:qFormat/>
    <w:pPr>
      <w:keepNext/>
      <w:numPr>
        <w:ilvl w:val="3"/>
        <w:numId w:val="40"/>
      </w:numPr>
      <w:spacing w:before="240" w:after="60"/>
      <w:outlineLvl w:val="3"/>
    </w:pPr>
    <w:rPr>
      <w:b/>
      <w:bCs/>
      <w:sz w:val="28"/>
      <w:szCs w:val="28"/>
    </w:rPr>
  </w:style>
  <w:style w:type="paragraph" w:styleId="Rubrik5">
    <w:name w:val="heading 5"/>
    <w:basedOn w:val="Normal"/>
    <w:next w:val="Normal"/>
    <w:semiHidden/>
    <w:qFormat/>
    <w:pPr>
      <w:numPr>
        <w:ilvl w:val="4"/>
        <w:numId w:val="41"/>
      </w:numPr>
      <w:spacing w:before="240" w:after="60"/>
      <w:outlineLvl w:val="4"/>
    </w:pPr>
    <w:rPr>
      <w:b/>
      <w:bCs/>
      <w:i/>
      <w:iCs/>
      <w:sz w:val="26"/>
      <w:szCs w:val="26"/>
    </w:rPr>
  </w:style>
  <w:style w:type="paragraph" w:styleId="Rubrik6">
    <w:name w:val="heading 6"/>
    <w:basedOn w:val="Normal"/>
    <w:next w:val="Normal"/>
    <w:semiHidden/>
    <w:qFormat/>
    <w:pPr>
      <w:numPr>
        <w:ilvl w:val="5"/>
        <w:numId w:val="42"/>
      </w:numPr>
      <w:spacing w:before="240" w:after="60"/>
      <w:outlineLvl w:val="5"/>
    </w:pPr>
    <w:rPr>
      <w:b/>
      <w:bCs/>
      <w:sz w:val="22"/>
      <w:szCs w:val="22"/>
    </w:rPr>
  </w:style>
  <w:style w:type="paragraph" w:styleId="Rubrik7">
    <w:name w:val="heading 7"/>
    <w:basedOn w:val="Normal"/>
    <w:next w:val="Normal"/>
    <w:semiHidden/>
    <w:qFormat/>
    <w:pPr>
      <w:numPr>
        <w:ilvl w:val="6"/>
        <w:numId w:val="43"/>
      </w:numPr>
      <w:spacing w:before="240" w:after="60"/>
      <w:outlineLvl w:val="6"/>
    </w:pPr>
  </w:style>
  <w:style w:type="paragraph" w:styleId="Rubrik8">
    <w:name w:val="heading 8"/>
    <w:basedOn w:val="Normal"/>
    <w:next w:val="Normal"/>
    <w:semiHidden/>
    <w:qFormat/>
    <w:pPr>
      <w:numPr>
        <w:ilvl w:val="7"/>
        <w:numId w:val="44"/>
      </w:numPr>
      <w:spacing w:before="240" w:after="60"/>
      <w:outlineLvl w:val="7"/>
    </w:pPr>
    <w:rPr>
      <w:i/>
      <w:iCs/>
    </w:rPr>
  </w:style>
  <w:style w:type="paragraph" w:styleId="Rubrik9">
    <w:name w:val="heading 9"/>
    <w:basedOn w:val="Normal"/>
    <w:next w:val="Normal"/>
    <w:semiHidden/>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semiHidden/>
    <w:rPr>
      <w:dstrike w:val="0"/>
      <w:color w:val="0000FF"/>
      <w:u w:val="none"/>
      <w:effect w:val="none"/>
    </w:rPr>
  </w:style>
  <w:style w:type="paragraph" w:styleId="Punktlista3">
    <w:name w:val="List Bullet 3"/>
    <w:basedOn w:val="Normal"/>
    <w:autoRedefine/>
    <w:unhideWhenUsed/>
    <w:pPr>
      <w:numPr>
        <w:numId w:val="8"/>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qFormat/>
    <w:pPr>
      <w:tabs>
        <w:tab w:val="clear" w:pos="283"/>
      </w:tabs>
      <w:ind w:left="851"/>
    </w:pPr>
  </w:style>
  <w:style w:type="paragraph" w:customStyle="1" w:styleId="ANormal">
    <w:name w:val="ANormal"/>
    <w:qFormat/>
    <w:pPr>
      <w:tabs>
        <w:tab w:val="left" w:pos="283"/>
      </w:tabs>
      <w:jc w:val="both"/>
    </w:pPr>
    <w:rPr>
      <w:sz w:val="22"/>
      <w:lang w:val="sv-SE" w:eastAsia="sv-SE"/>
    </w:rPr>
  </w:style>
  <w:style w:type="paragraph" w:customStyle="1" w:styleId="xLedtext">
    <w:name w:val="xLedtext"/>
    <w:semiHidden/>
    <w:rPr>
      <w:rFonts w:ascii="Verdana" w:hAnsi="Verdana" w:cs="Arial"/>
      <w:sz w:val="14"/>
      <w:szCs w:val="15"/>
      <w:lang w:val="sv-SE" w:eastAsia="sv-SE"/>
    </w:rPr>
  </w:style>
  <w:style w:type="paragraph" w:customStyle="1" w:styleId="xDatum1">
    <w:name w:val="xDatum1"/>
    <w:basedOn w:val="xCelltext"/>
    <w:semiHidden/>
  </w:style>
  <w:style w:type="paragraph" w:customStyle="1" w:styleId="xCelltext">
    <w:name w:val="xCelltext"/>
    <w:semiHidden/>
    <w:rPr>
      <w:rFonts w:ascii="Arial" w:hAnsi="Arial"/>
      <w:sz w:val="18"/>
      <w:lang w:val="sv-SE" w:eastAsia="sv-SE"/>
    </w:rPr>
  </w:style>
  <w:style w:type="paragraph" w:customStyle="1" w:styleId="xBeteckning2">
    <w:name w:val="xBeteckning2"/>
    <w:basedOn w:val="xCelltext"/>
    <w:semiHidden/>
  </w:style>
  <w:style w:type="paragraph" w:customStyle="1" w:styleId="xDatum2">
    <w:name w:val="xDatum2"/>
    <w:basedOn w:val="xCelltext"/>
    <w:semiHidden/>
  </w:style>
  <w:style w:type="paragraph" w:customStyle="1" w:styleId="xAvsandare2">
    <w:name w:val="xAvsandare2"/>
    <w:basedOn w:val="xCelltext"/>
    <w:next w:val="xCelltext"/>
    <w:semiHidden/>
    <w:rPr>
      <w:rFonts w:cs="Arial"/>
      <w:b/>
      <w:bCs/>
      <w:sz w:val="20"/>
    </w:rPr>
  </w:style>
  <w:style w:type="paragraph" w:customStyle="1" w:styleId="xAvsandare1">
    <w:name w:val="xAvsandare1"/>
    <w:basedOn w:val="xCelltext"/>
    <w:next w:val="xAvsandare2"/>
    <w:semiHidden/>
    <w:pPr>
      <w:spacing w:before="100" w:beforeAutospacing="1" w:after="100" w:afterAutospacing="1"/>
    </w:pPr>
    <w:rPr>
      <w:rFonts w:cs="Arial"/>
      <w:b/>
      <w:bCs/>
      <w:sz w:val="26"/>
      <w:szCs w:val="22"/>
    </w:rPr>
  </w:style>
  <w:style w:type="paragraph" w:customStyle="1" w:styleId="xAvsandare3">
    <w:name w:val="xAvsandare3"/>
    <w:basedOn w:val="xCelltext"/>
    <w:next w:val="xCelltext"/>
    <w:semiHidden/>
  </w:style>
  <w:style w:type="paragraph" w:customStyle="1" w:styleId="xDokTypNr">
    <w:name w:val="xDokTypNr"/>
    <w:basedOn w:val="xCelltext"/>
    <w:semiHidden/>
    <w:rPr>
      <w:b/>
      <w:sz w:val="20"/>
    </w:rPr>
  </w:style>
  <w:style w:type="paragraph" w:customStyle="1" w:styleId="xBeteckning1">
    <w:name w:val="xBeteckning1"/>
    <w:basedOn w:val="xCelltext"/>
    <w:semiHidden/>
  </w:style>
  <w:style w:type="paragraph" w:styleId="Innehll1">
    <w:name w:val="toc 1"/>
    <w:next w:val="Normal"/>
    <w:autoRedefine/>
    <w:semiHidden/>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qFormat/>
    <w:pPr>
      <w:outlineLvl w:val="1"/>
    </w:pPr>
    <w:rPr>
      <w:sz w:val="26"/>
    </w:rPr>
  </w:style>
  <w:style w:type="paragraph" w:customStyle="1" w:styleId="RubrikA">
    <w:name w:val="RubrikA"/>
    <w:next w:val="Rubrikmellanrum"/>
    <w:qFormat/>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semiHidden/>
    <w:rPr>
      <w:rFonts w:cs="Arial"/>
      <w:b/>
      <w:bCs/>
      <w:sz w:val="20"/>
    </w:rPr>
  </w:style>
  <w:style w:type="paragraph" w:customStyle="1" w:styleId="ArendeOverRubrik">
    <w:name w:val="ArendeOverRubrik"/>
    <w:next w:val="Normal"/>
    <w:unhideWhenUsed/>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unhideWhenUsed/>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semiHidden/>
    <w:pPr>
      <w:keepNext/>
    </w:pPr>
    <w:rPr>
      <w:sz w:val="10"/>
    </w:rPr>
  </w:style>
  <w:style w:type="paragraph" w:customStyle="1" w:styleId="xMellanrum">
    <w:name w:val="xMellanrum"/>
    <w:basedOn w:val="xCelltext"/>
    <w:semiHidden/>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unhideWhenUsed/>
    <w:pPr>
      <w:numPr>
        <w:numId w:val="36"/>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unhideWhenUsed/>
    <w:pPr>
      <w:keepNext/>
      <w:keepLines/>
      <w:suppressAutoHyphens/>
      <w:jc w:val="center"/>
      <w:outlineLvl w:val="1"/>
    </w:pPr>
    <w:rPr>
      <w:b/>
      <w:bCs/>
      <w:sz w:val="24"/>
    </w:rPr>
  </w:style>
  <w:style w:type="paragraph" w:customStyle="1" w:styleId="LagKapitel">
    <w:name w:val="LagKapitel"/>
    <w:basedOn w:val="LagHuvRubr"/>
    <w:next w:val="ANormal"/>
    <w:unhideWhenUsed/>
    <w:pPr>
      <w:outlineLvl w:val="2"/>
    </w:pPr>
    <w:rPr>
      <w:bCs w:val="0"/>
      <w:sz w:val="22"/>
    </w:rPr>
  </w:style>
  <w:style w:type="paragraph" w:customStyle="1" w:styleId="LagParagraf">
    <w:name w:val="LagParagraf"/>
    <w:basedOn w:val="LagKapitel"/>
    <w:next w:val="LagPararubrik"/>
    <w:unhideWhenUsed/>
    <w:pPr>
      <w:keepNext w:val="0"/>
      <w:outlineLvl w:val="9"/>
    </w:pPr>
    <w:rPr>
      <w:b w:val="0"/>
    </w:rPr>
  </w:style>
  <w:style w:type="paragraph" w:customStyle="1" w:styleId="LagPararubrik">
    <w:name w:val="LagPararubrik"/>
    <w:basedOn w:val="LagKapitel"/>
    <w:next w:val="ANormal"/>
    <w:unhideWhenUsed/>
    <w:pPr>
      <w:outlineLvl w:val="9"/>
    </w:pPr>
    <w:rPr>
      <w:b w:val="0"/>
      <w:i/>
      <w:iCs/>
    </w:rPr>
  </w:style>
  <w:style w:type="paragraph" w:customStyle="1" w:styleId="RubrikC">
    <w:name w:val="RubrikC"/>
    <w:basedOn w:val="RubrikB"/>
    <w:next w:val="Rubrikmellanrum"/>
    <w:qFormat/>
    <w:pPr>
      <w:outlineLvl w:val="2"/>
    </w:pPr>
    <w:rPr>
      <w:b/>
      <w:bCs/>
      <w:sz w:val="22"/>
    </w:rPr>
  </w:style>
  <w:style w:type="paragraph" w:customStyle="1" w:styleId="RubrikD">
    <w:name w:val="RubrikD"/>
    <w:basedOn w:val="RubrikC"/>
    <w:next w:val="Rubrikmellanrum"/>
    <w:qFormat/>
    <w:pPr>
      <w:outlineLvl w:val="3"/>
    </w:pPr>
    <w:rPr>
      <w:b w:val="0"/>
      <w:bCs w:val="0"/>
      <w:i/>
      <w:iCs/>
    </w:rPr>
  </w:style>
  <w:style w:type="paragraph" w:customStyle="1" w:styleId="Tabelltext">
    <w:name w:val="Tabelltext"/>
    <w:qFormat/>
    <w:rPr>
      <w:rFonts w:ascii="Arial" w:hAnsi="Arial" w:cs="Arial"/>
      <w:sz w:val="18"/>
      <w:lang w:val="sv-SE" w:eastAsia="sv-SE"/>
    </w:rPr>
  </w:style>
  <w:style w:type="paragraph" w:customStyle="1" w:styleId="xAdressfot">
    <w:name w:val="xAdressfot"/>
    <w:basedOn w:val="Sidfot"/>
    <w:semiHidden/>
    <w:pPr>
      <w:tabs>
        <w:tab w:val="clear" w:pos="8165"/>
        <w:tab w:val="left" w:pos="2608"/>
        <w:tab w:val="left" w:pos="5216"/>
        <w:tab w:val="left" w:pos="7825"/>
      </w:tabs>
    </w:pPr>
  </w:style>
  <w:style w:type="paragraph" w:customStyle="1" w:styleId="xMottagare2">
    <w:name w:val="xMottagare2"/>
    <w:basedOn w:val="xMottagare1"/>
    <w:next w:val="xMottagare3"/>
    <w:semiHidden/>
    <w:rPr>
      <w:b w:val="0"/>
    </w:rPr>
  </w:style>
  <w:style w:type="paragraph" w:customStyle="1" w:styleId="xMottagare3">
    <w:name w:val="xMottagare3"/>
    <w:basedOn w:val="xMottagare2"/>
    <w:next w:val="xMottagare4"/>
    <w:semiHidden/>
    <w:rPr>
      <w:bCs w:val="0"/>
      <w:szCs w:val="22"/>
    </w:rPr>
  </w:style>
  <w:style w:type="paragraph" w:customStyle="1" w:styleId="xMottagare4">
    <w:name w:val="xMottagare4"/>
    <w:basedOn w:val="xMottagare3"/>
    <w:semiHidden/>
    <w:rPr>
      <w:bCs/>
    </w:rPr>
  </w:style>
  <w:style w:type="paragraph" w:styleId="Ballongtext">
    <w:name w:val="Balloon Text"/>
    <w:basedOn w:val="Normal"/>
    <w:link w:val="BallongtextChar"/>
    <w:semiHidden/>
    <w:rsid w:val="00AF314A"/>
    <w:rPr>
      <w:rFonts w:ascii="Tahoma" w:hAnsi="Tahoma" w:cs="Tahoma"/>
      <w:sz w:val="16"/>
      <w:szCs w:val="16"/>
    </w:rPr>
  </w:style>
  <w:style w:type="character" w:customStyle="1" w:styleId="BallongtextChar">
    <w:name w:val="Ballongtext Char"/>
    <w:link w:val="Ballongtext"/>
    <w:semiHidden/>
    <w:rsid w:val="00D10E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250</Words>
  <Characters>1842</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Budgetmotion nr XX/2015-2016</vt:lpstr>
    </vt:vector>
  </TitlesOfParts>
  <Company>LR</Company>
  <LinksUpToDate>false</LinksUpToDate>
  <CharactersWithSpaces>2088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Budgetmotion nr XX/2015-2016</dc:title>
  <dc:creator>Lagtinget</dc:creator>
  <cp:lastModifiedBy>Jessica Laaksonen</cp:lastModifiedBy>
  <cp:revision>3</cp:revision>
  <cp:lastPrinted>2022-05-13T05:28:00Z</cp:lastPrinted>
  <dcterms:created xsi:type="dcterms:W3CDTF">2022-05-11T12:01:00Z</dcterms:created>
  <dcterms:modified xsi:type="dcterms:W3CDTF">2022-05-13T05:29:00Z</dcterms:modified>
</cp:coreProperties>
</file>