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2D249A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2D249A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2D249A" w:rsidP="009F1162">
            <w:pPr>
              <w:pStyle w:val="xDokTypNr"/>
            </w:pPr>
            <w:r>
              <w:t>BESLUT LTB 35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2D249A">
              <w:t>9-06-03</w:t>
            </w:r>
          </w:p>
        </w:tc>
        <w:tc>
          <w:tcPr>
            <w:tcW w:w="2563" w:type="dxa"/>
            <w:vAlign w:val="center"/>
          </w:tcPr>
          <w:p w:rsidR="00337A19" w:rsidRDefault="002D249A">
            <w:pPr>
              <w:pStyle w:val="xBeteckning1"/>
            </w:pPr>
            <w:r>
              <w:t>LF 18/2018-2019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2D249A">
        <w:t xml:space="preserve"> </w:t>
      </w:r>
      <w:r w:rsidR="002D249A" w:rsidRPr="0068563B">
        <w:t xml:space="preserve">om ändring av </w:t>
      </w:r>
      <w:r w:rsidR="002D249A">
        <w:t>50 § vägtrafiklagen för landskapet Åland</w:t>
      </w:r>
    </w:p>
    <w:p w:rsidR="00337A19" w:rsidRDefault="00337A19">
      <w:pPr>
        <w:pStyle w:val="ANormal"/>
      </w:pPr>
    </w:p>
    <w:p w:rsidR="002D249A" w:rsidRDefault="00337A19" w:rsidP="002D249A">
      <w:pPr>
        <w:pStyle w:val="ANormal"/>
      </w:pPr>
      <w:r>
        <w:tab/>
        <w:t>I</w:t>
      </w:r>
      <w:r w:rsidR="002D249A">
        <w:t xml:space="preserve"> enlighet med lagtingets beslut </w:t>
      </w:r>
      <w:r w:rsidR="002D249A">
        <w:rPr>
          <w:b/>
        </w:rPr>
        <w:t xml:space="preserve">ändras </w:t>
      </w:r>
      <w:r w:rsidR="002D249A">
        <w:t>50 § 1 mom. vägtrafiklagen (1983:27) för landskapet Åland sådant det lyder i landskapslagen 2007/6 som följer:</w:t>
      </w:r>
    </w:p>
    <w:p w:rsidR="002D249A" w:rsidRDefault="002D249A" w:rsidP="002D249A">
      <w:pPr>
        <w:pStyle w:val="ANormal"/>
      </w:pPr>
    </w:p>
    <w:p w:rsidR="002D249A" w:rsidRDefault="002D249A" w:rsidP="002D249A">
      <w:pPr>
        <w:pStyle w:val="LagParagraf"/>
      </w:pPr>
      <w:r>
        <w:t>50 §</w:t>
      </w:r>
    </w:p>
    <w:p w:rsidR="002D249A" w:rsidRDefault="002D249A" w:rsidP="002D249A">
      <w:pPr>
        <w:pStyle w:val="LagPararubrik"/>
      </w:pPr>
      <w:r>
        <w:t>Undantagsbestämmelser</w:t>
      </w:r>
    </w:p>
    <w:p w:rsidR="00A01971" w:rsidRPr="008474E3" w:rsidRDefault="002D249A" w:rsidP="00A01971">
      <w:pPr>
        <w:pStyle w:val="ANormal"/>
      </w:pPr>
      <w:r>
        <w:tab/>
      </w:r>
      <w:r w:rsidR="00A01971" w:rsidRPr="008668AD">
        <w:t>I brådskande uppdrag får förare av utryckningsfordon och förare av for-don i polis-</w:t>
      </w:r>
      <w:r w:rsidR="00B24A77">
        <w:t>,</w:t>
      </w:r>
      <w:r w:rsidR="00A01971" w:rsidRPr="008668AD">
        <w:t xml:space="preserve"> tull- och gränsbevakningsuppgifter avvika från de trafikregler och hastighetsbegränsningar som inte särskilt gäller </w:t>
      </w:r>
      <w:r w:rsidR="00A01971" w:rsidRPr="00A01971">
        <w:t>föraren</w:t>
      </w:r>
      <w:r w:rsidR="00A01971" w:rsidRPr="008668AD">
        <w:t>, om nödvändig försiktighet iakttas. Föraren ska dock följa tecken och anvisningar av en polisman.</w:t>
      </w:r>
    </w:p>
    <w:p w:rsidR="002D249A" w:rsidRDefault="002D249A" w:rsidP="002D249A">
      <w:pPr>
        <w:pStyle w:val="ANormal"/>
      </w:pPr>
      <w:proofErr w:type="gramStart"/>
      <w:r>
        <w:t>-</w:t>
      </w:r>
      <w:proofErr w:type="gramEnd"/>
      <w:r>
        <w:t xml:space="preserve"> - - - - - - - - - - - - - - - - - - - - - - - - - - - - - - - - - - - - - - - - - - - - - - - - - - -</w:t>
      </w:r>
    </w:p>
    <w:p w:rsidR="002D249A" w:rsidRPr="0068563B" w:rsidRDefault="002D249A" w:rsidP="002D249A">
      <w:pPr>
        <w:pStyle w:val="ANormal"/>
      </w:pPr>
    </w:p>
    <w:p w:rsidR="002D249A" w:rsidRPr="0068563B" w:rsidRDefault="00453D3A" w:rsidP="002D249A">
      <w:pPr>
        <w:pStyle w:val="ANormal"/>
        <w:jc w:val="center"/>
      </w:pPr>
      <w:hyperlink w:anchor="_top" w:tooltip="Klicka för att gå till toppen av dokumentet" w:history="1">
        <w:r w:rsidR="002D249A" w:rsidRPr="0068563B">
          <w:rPr>
            <w:rStyle w:val="Hyperlnk"/>
          </w:rPr>
          <w:t>__________________</w:t>
        </w:r>
      </w:hyperlink>
    </w:p>
    <w:p w:rsidR="002D249A" w:rsidRDefault="002D249A" w:rsidP="002D249A">
      <w:pPr>
        <w:pStyle w:val="ANormal"/>
      </w:pPr>
    </w:p>
    <w:p w:rsidR="002D249A" w:rsidRDefault="002D249A" w:rsidP="002D249A">
      <w:pPr>
        <w:pStyle w:val="ANormal"/>
      </w:pPr>
      <w:r>
        <w:tab/>
        <w:t>Denna lag träder i kraft den</w:t>
      </w:r>
    </w:p>
    <w:p w:rsidR="002D249A" w:rsidRDefault="002D249A" w:rsidP="002D249A">
      <w:pPr>
        <w:pStyle w:val="ANormal"/>
      </w:pPr>
    </w:p>
    <w:p w:rsidR="002D249A" w:rsidRDefault="00453D3A" w:rsidP="002D249A">
      <w:pPr>
        <w:pStyle w:val="ANormal"/>
        <w:jc w:val="center"/>
      </w:pPr>
      <w:hyperlink w:anchor="_top" w:tooltip="Klicka för att gå till toppen av dokumentet" w:history="1">
        <w:r w:rsidR="002D249A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2D249A">
              <w:t>3 juni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2D249A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2D249A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2D249A" w:rsidRDefault="002D249A" w:rsidP="002D249A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49A" w:rsidRDefault="002D249A">
      <w:r>
        <w:separator/>
      </w:r>
    </w:p>
  </w:endnote>
  <w:endnote w:type="continuationSeparator" w:id="0">
    <w:p w:rsidR="002D249A" w:rsidRDefault="002D2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B24A77">
      <w:rPr>
        <w:noProof/>
        <w:lang w:val="fi-FI"/>
      </w:rPr>
      <w:t>LTB352019.docx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49A" w:rsidRDefault="002D249A">
      <w:r>
        <w:separator/>
      </w:r>
    </w:p>
  </w:footnote>
  <w:footnote w:type="continuationSeparator" w:id="0">
    <w:p w:rsidR="002D249A" w:rsidRDefault="002D2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9A"/>
    <w:rsid w:val="00004B5B"/>
    <w:rsid w:val="00284C7A"/>
    <w:rsid w:val="002D249A"/>
    <w:rsid w:val="002E1682"/>
    <w:rsid w:val="00337A19"/>
    <w:rsid w:val="0038180C"/>
    <w:rsid w:val="00453D3A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E1423"/>
    <w:rsid w:val="009F1162"/>
    <w:rsid w:val="00A01971"/>
    <w:rsid w:val="00B24A77"/>
    <w:rsid w:val="00B5110A"/>
    <w:rsid w:val="00BA3751"/>
    <w:rsid w:val="00BD48EF"/>
    <w:rsid w:val="00BE2983"/>
    <w:rsid w:val="00D636DC"/>
    <w:rsid w:val="00DD3988"/>
    <w:rsid w:val="00E6237B"/>
    <w:rsid w:val="00ED5AA3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A019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1971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locked/>
    <w:rsid w:val="00A01971"/>
    <w:rPr>
      <w:sz w:val="22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A0197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01971"/>
    <w:rPr>
      <w:rFonts w:ascii="Tahoma" w:hAnsi="Tahoma" w:cs="Tahoma"/>
      <w:sz w:val="16"/>
      <w:szCs w:val="16"/>
      <w:lang w:val="sv-SE" w:eastAsia="sv-SE"/>
    </w:rPr>
  </w:style>
  <w:style w:type="character" w:customStyle="1" w:styleId="ANormalChar">
    <w:name w:val="ANormal Char"/>
    <w:link w:val="ANormal"/>
    <w:locked/>
    <w:rsid w:val="00A01971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0</TotalTime>
  <Pages>1</Pages>
  <Words>183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35/2019</vt:lpstr>
    </vt:vector>
  </TitlesOfParts>
  <Company>Ålands lagting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35/2019</dc:title>
  <dc:creator>Jessica Laaksonen</dc:creator>
  <cp:lastModifiedBy>Jessica Laaksonen</cp:lastModifiedBy>
  <cp:revision>2</cp:revision>
  <cp:lastPrinted>2019-06-10T08:22:00Z</cp:lastPrinted>
  <dcterms:created xsi:type="dcterms:W3CDTF">2019-06-27T10:20:00Z</dcterms:created>
  <dcterms:modified xsi:type="dcterms:W3CDTF">2019-06-27T10:20:00Z</dcterms:modified>
</cp:coreProperties>
</file>